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D0" w:rsidRPr="007F5FD0" w:rsidRDefault="007F5FD0" w:rsidP="00150646">
      <w:pPr>
        <w:keepNext/>
        <w:keepLines/>
        <w:spacing w:before="480" w:after="60" w:line="240" w:lineRule="auto"/>
        <w:outlineLvl w:val="0"/>
        <w:rPr>
          <w:rFonts w:ascii="Arial" w:eastAsia="Times New Roman" w:hAnsi="Arial" w:cs="Arial"/>
          <w:b/>
          <w:bCs/>
          <w:caps/>
          <w:noProof/>
          <w:color w:val="D2002E"/>
          <w:kern w:val="32"/>
          <w:sz w:val="36"/>
          <w:szCs w:val="32"/>
        </w:rPr>
      </w:pPr>
      <w:r w:rsidRPr="00150646">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40BD9B6B" wp14:editId="4500384E">
                <wp:simplePos x="0" y="0"/>
                <wp:positionH relativeFrom="margin">
                  <wp:align>left</wp:align>
                </wp:positionH>
                <wp:positionV relativeFrom="margin">
                  <wp:align>top</wp:align>
                </wp:positionV>
                <wp:extent cx="1485900" cy="390525"/>
                <wp:effectExtent l="0" t="0" r="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FD0" w:rsidRPr="00D07FED" w:rsidRDefault="007F5FD0" w:rsidP="007F5FD0">
                            <w:pPr>
                              <w:pStyle w:val="UoRUnitname"/>
                              <w:rPr>
                                <w:rFonts w:ascii="Arial" w:hAnsi="Arial" w:cs="Arial"/>
                              </w:rPr>
                            </w:pPr>
                            <w:r w:rsidRPr="00D07FED">
                              <w:rPr>
                                <w:rFonts w:ascii="Arial" w:hAnsi="Arial" w:cs="Arial"/>
                              </w:rPr>
                              <w:t>Human Resources</w:t>
                            </w:r>
                          </w:p>
                          <w:p w:rsidR="007F5FD0" w:rsidRDefault="007F5FD0" w:rsidP="007F5FD0"/>
                          <w:p w:rsidR="007F5FD0" w:rsidRPr="0050246F" w:rsidRDefault="007F5FD0" w:rsidP="007F5FD0">
                            <w:pPr>
                              <w:pStyle w:val="UoRUnitname"/>
                            </w:pPr>
                            <w:r>
                              <w:t>Unit name goes here</w:t>
                            </w:r>
                          </w:p>
                          <w:p w:rsidR="007F5FD0" w:rsidRDefault="007F5FD0" w:rsidP="007F5F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D9B6B" id="_x0000_t202" coordsize="21600,21600" o:spt="202" path="m,l,21600r21600,l21600,xe">
                <v:stroke joinstyle="miter"/>
                <v:path gradientshapeok="t" o:connecttype="rect"/>
              </v:shapetype>
              <v:shape id="Text Box 10" o:spid="_x0000_s1026" type="#_x0000_t202" style="position:absolute;margin-left:0;margin-top:0;width:117pt;height:30.7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" stroked="f">
                <v:textbox inset="0,0,0,0">
                  <w:txbxContent>
                    <w:p w:rsidR="007F5FD0" w:rsidRPr="00D07FED" w:rsidRDefault="007F5FD0" w:rsidP="007F5FD0">
                      <w:pPr>
                        <w:pStyle w:val="UoRUnitname"/>
                        <w:rPr>
                          <w:rFonts w:ascii="Arial" w:hAnsi="Arial" w:cs="Arial"/>
                        </w:rPr>
                      </w:pPr>
                      <w:r w:rsidRPr="00D07FED">
                        <w:rPr>
                          <w:rFonts w:ascii="Arial" w:hAnsi="Arial" w:cs="Arial"/>
                        </w:rPr>
                        <w:t>Human Resources</w:t>
                      </w:r>
                    </w:p>
                    <w:p w:rsidR="007F5FD0" w:rsidRDefault="007F5FD0" w:rsidP="007F5FD0"/>
                    <w:p w:rsidR="007F5FD0" w:rsidRPr="0050246F" w:rsidRDefault="007F5FD0" w:rsidP="007F5FD0">
                      <w:pPr>
                        <w:pStyle w:val="UoRUnitname"/>
                      </w:pPr>
                      <w:r>
                        <w:t>Unit name goes here</w:t>
                      </w:r>
                    </w:p>
                    <w:p w:rsidR="007F5FD0" w:rsidRDefault="007F5FD0" w:rsidP="007F5FD0"/>
                  </w:txbxContent>
                </v:textbox>
                <w10:wrap anchorx="margin" anchory="margin"/>
              </v:shape>
            </w:pict>
          </mc:Fallback>
        </mc:AlternateContent>
      </w:r>
      <w:r w:rsidRPr="00150646">
        <w:rPr>
          <w:rFonts w:ascii="Arial" w:eastAsia="Times New Roman" w:hAnsi="Arial" w:cs="Arial"/>
          <w:noProof/>
          <w:lang w:eastAsia="en-GB"/>
        </w:rPr>
        <w:drawing>
          <wp:anchor distT="0" distB="0" distL="114300" distR="114300" simplePos="0" relativeHeight="251659264" behindDoc="0" locked="0" layoutInCell="1" allowOverlap="1" wp14:anchorId="403C9E8C" wp14:editId="709B4184">
            <wp:simplePos x="0" y="0"/>
            <wp:positionH relativeFrom="margin">
              <wp:posOffset>4276725</wp:posOffset>
            </wp:positionH>
            <wp:positionV relativeFrom="paragraph">
              <wp:posOffset>-5080</wp:posOffset>
            </wp:positionV>
            <wp:extent cx="1511935" cy="4940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494030"/>
                    </a:xfrm>
                    <a:prstGeom prst="rect">
                      <a:avLst/>
                    </a:prstGeom>
                    <a:noFill/>
                  </pic:spPr>
                </pic:pic>
              </a:graphicData>
            </a:graphic>
          </wp:anchor>
        </w:drawing>
      </w:r>
    </w:p>
    <w:p w:rsidR="00150646" w:rsidRPr="00150646" w:rsidRDefault="00150646" w:rsidP="007F5FD0">
      <w:pPr>
        <w:keepNext/>
        <w:keepLines/>
        <w:spacing w:before="120" w:after="60" w:line="240" w:lineRule="auto"/>
        <w:outlineLvl w:val="0"/>
        <w:rPr>
          <w:rFonts w:ascii="Arial" w:eastAsia="Times New Roman" w:hAnsi="Arial" w:cs="Arial"/>
          <w:b/>
          <w:bCs/>
          <w:caps/>
          <w:color w:val="FF0000"/>
          <w:kern w:val="32"/>
          <w:sz w:val="56"/>
          <w:szCs w:val="32"/>
        </w:rPr>
      </w:pPr>
      <w:r w:rsidRPr="00150646">
        <w:rPr>
          <w:rFonts w:ascii="Arial" w:eastAsia="Times New Roman" w:hAnsi="Arial" w:cs="Arial"/>
          <w:b/>
          <w:bCs/>
          <w:caps/>
          <w:noProof/>
          <w:color w:val="D2002E"/>
          <w:kern w:val="32"/>
          <w:sz w:val="56"/>
          <w:szCs w:val="32"/>
        </w:rPr>
        <w:t xml:space="preserve">Personal Circumstances </w:t>
      </w:r>
      <w:bookmarkStart w:id="0" w:name="_GoBack"/>
      <w:bookmarkEnd w:id="0"/>
      <w:r w:rsidRPr="00150646">
        <w:rPr>
          <w:rFonts w:ascii="Arial" w:eastAsia="Times New Roman" w:hAnsi="Arial" w:cs="Arial"/>
          <w:b/>
          <w:bCs/>
          <w:caps/>
          <w:noProof/>
          <w:color w:val="D2002E"/>
          <w:kern w:val="32"/>
          <w:sz w:val="56"/>
          <w:szCs w:val="32"/>
        </w:rPr>
        <w:t xml:space="preserve">AGREED STATEMENT </w:t>
      </w:r>
    </w:p>
    <w:p w:rsidR="00150646" w:rsidRPr="00150646" w:rsidRDefault="00150646" w:rsidP="00150646">
      <w:pPr>
        <w:spacing w:after="0" w:line="280" w:lineRule="exact"/>
        <w:jc w:val="both"/>
        <w:rPr>
          <w:rFonts w:ascii="Arial" w:eastAsia="Times New Roman" w:hAnsi="Arial" w:cs="Arial"/>
        </w:rPr>
      </w:pPr>
    </w:p>
    <w:tbl>
      <w:tblPr>
        <w:tblStyle w:val="TableGrid"/>
        <w:tblW w:w="0" w:type="auto"/>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1943"/>
        <w:gridCol w:w="7073"/>
      </w:tblGrid>
      <w:tr w:rsidR="00150646" w:rsidRPr="00150646" w:rsidTr="00150646">
        <w:tc>
          <w:tcPr>
            <w:tcW w:w="9451" w:type="dxa"/>
            <w:gridSpan w:val="2"/>
            <w:shd w:val="clear" w:color="auto" w:fill="50535A"/>
            <w:vAlign w:val="center"/>
          </w:tcPr>
          <w:p w:rsidR="00150646" w:rsidRPr="00150646" w:rsidRDefault="00150646" w:rsidP="00150646">
            <w:pPr>
              <w:spacing w:line="280" w:lineRule="exact"/>
              <w:jc w:val="both"/>
              <w:rPr>
                <w:rFonts w:ascii="Arial" w:eastAsia="Times New Roman" w:hAnsi="Arial" w:cs="Arial"/>
                <w:color w:val="FFFFFF"/>
              </w:rPr>
            </w:pPr>
            <w:r w:rsidRPr="00150646">
              <w:rPr>
                <w:rFonts w:ascii="Arial" w:eastAsia="Times New Roman" w:hAnsi="Arial" w:cs="Arial"/>
                <w:color w:val="FFFFFF"/>
              </w:rPr>
              <w:t xml:space="preserve">PERSONAL CIRCUMSTANCES  </w:t>
            </w:r>
          </w:p>
        </w:tc>
      </w:tr>
      <w:tr w:rsidR="00150646" w:rsidRPr="00150646" w:rsidTr="00150646">
        <w:trPr>
          <w:trHeight w:val="200"/>
        </w:trPr>
        <w:tc>
          <w:tcPr>
            <w:tcW w:w="9451" w:type="dxa"/>
            <w:gridSpan w:val="2"/>
            <w:tcMar>
              <w:top w:w="113" w:type="dxa"/>
            </w:tcMar>
          </w:tcPr>
          <w:p w:rsidR="00150646" w:rsidRPr="00150646" w:rsidRDefault="00150646" w:rsidP="00150646">
            <w:pPr>
              <w:rPr>
                <w:rFonts w:ascii="Arial" w:eastAsia="Times New Roman" w:hAnsi="Arial" w:cs="Arial"/>
                <w:sz w:val="18"/>
                <w:szCs w:val="18"/>
                <w:lang w:eastAsia="en-GB"/>
              </w:rPr>
            </w:pPr>
            <w:r w:rsidRPr="00150646">
              <w:rPr>
                <w:rFonts w:ascii="Arial" w:eastAsia="Times New Roman" w:hAnsi="Arial" w:cs="Arial"/>
                <w:sz w:val="18"/>
                <w:szCs w:val="18"/>
                <w:lang w:eastAsia="en-GB"/>
              </w:rPr>
              <w:t>Where personal circumstances have been declared by a candidate, the Head of School must prepare a statement to accompany the application. Please refer to Annex C for more detailed guidance about what should be included here. The statement must be agreed with the candidate prior to submission to the University Secretary and should be submitted on this form, complete with the signature of both parties.</w:t>
            </w:r>
          </w:p>
          <w:p w:rsidR="00150646" w:rsidRPr="00150646" w:rsidRDefault="00150646" w:rsidP="00150646">
            <w:pPr>
              <w:rPr>
                <w:rFonts w:ascii="Arial" w:eastAsia="Times New Roman" w:hAnsi="Arial" w:cs="Arial"/>
                <w:sz w:val="18"/>
                <w:szCs w:val="18"/>
                <w:lang w:eastAsia="en-GB"/>
              </w:rPr>
            </w:pPr>
          </w:p>
          <w:p w:rsidR="00150646" w:rsidRPr="00150646" w:rsidRDefault="00150646" w:rsidP="00150646">
            <w:pPr>
              <w:rPr>
                <w:rFonts w:ascii="Arial" w:eastAsia="Times New Roman" w:hAnsi="Arial" w:cs="Arial"/>
                <w:sz w:val="16"/>
                <w:lang w:eastAsia="en-GB"/>
              </w:rPr>
            </w:pPr>
            <w:r w:rsidRPr="00150646">
              <w:rPr>
                <w:rFonts w:ascii="Arial" w:eastAsia="Times New Roman" w:hAnsi="Arial" w:cs="Arial"/>
                <w:sz w:val="18"/>
                <w:szCs w:val="18"/>
                <w:lang w:eastAsia="en-GB"/>
              </w:rPr>
              <w:t>If the Head of School and candidate are unable to reach agreement on the statement, the Dean for Diversity and Inclusion should be asked to adjudicate. In cases of adjudication, the applicant’s Personal Circumstances Declaration Form may be disclosed to the Dean for Diversity and Inclusion.</w:t>
            </w:r>
            <w:r w:rsidRPr="00150646">
              <w:rPr>
                <w:rFonts w:ascii="Arial" w:eastAsia="Times New Roman" w:hAnsi="Arial" w:cs="Arial"/>
                <w:sz w:val="18"/>
                <w:lang w:eastAsia="en-GB"/>
              </w:rPr>
              <w:t xml:space="preserve"> </w:t>
            </w:r>
          </w:p>
        </w:tc>
      </w:tr>
      <w:tr w:rsidR="00150646" w:rsidRPr="00150646" w:rsidTr="00150646">
        <w:trPr>
          <w:cantSplit/>
          <w:trHeight w:val="24"/>
        </w:trPr>
        <w:tc>
          <w:tcPr>
            <w:tcW w:w="1979" w:type="dxa"/>
            <w:tcMar>
              <w:top w:w="113" w:type="dxa"/>
            </w:tcMar>
          </w:tcPr>
          <w:p w:rsidR="00150646" w:rsidRPr="00150646" w:rsidRDefault="00150646" w:rsidP="00150646">
            <w:pPr>
              <w:rPr>
                <w:rFonts w:ascii="Arial" w:eastAsia="Times New Roman" w:hAnsi="Arial" w:cs="Arial"/>
                <w:b/>
                <w:sz w:val="16"/>
                <w:lang w:eastAsia="en-GB"/>
              </w:rPr>
            </w:pPr>
            <w:r w:rsidRPr="00150646">
              <w:rPr>
                <w:rFonts w:ascii="Arial" w:eastAsia="Times New Roman" w:hAnsi="Arial" w:cs="Arial"/>
                <w:b/>
                <w:sz w:val="18"/>
                <w:lang w:eastAsia="en-GB"/>
              </w:rPr>
              <w:t>Candidate Name</w:t>
            </w:r>
          </w:p>
        </w:tc>
        <w:tc>
          <w:tcPr>
            <w:tcW w:w="7472" w:type="dxa"/>
          </w:tcPr>
          <w:p w:rsidR="00150646" w:rsidRPr="00150646" w:rsidRDefault="00150646" w:rsidP="00150646">
            <w:pPr>
              <w:rPr>
                <w:rFonts w:ascii="Arial" w:eastAsia="Times New Roman" w:hAnsi="Arial" w:cs="Arial"/>
                <w:sz w:val="16"/>
              </w:rPr>
            </w:pPr>
          </w:p>
        </w:tc>
      </w:tr>
      <w:tr w:rsidR="00150646" w:rsidRPr="00150646" w:rsidTr="005E1F28">
        <w:trPr>
          <w:trHeight w:val="2962"/>
        </w:trPr>
        <w:tc>
          <w:tcPr>
            <w:tcW w:w="9451" w:type="dxa"/>
            <w:gridSpan w:val="2"/>
            <w:tcMar>
              <w:top w:w="113" w:type="dxa"/>
            </w:tcMar>
          </w:tcPr>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p w:rsidR="00150646" w:rsidRPr="00150646" w:rsidRDefault="00150646" w:rsidP="00150646">
            <w:pPr>
              <w:rPr>
                <w:rFonts w:ascii="Arial" w:eastAsia="Times New Roman" w:hAnsi="Arial" w:cs="Arial"/>
                <w:sz w:val="16"/>
              </w:rPr>
            </w:pPr>
          </w:p>
        </w:tc>
      </w:tr>
      <w:tr w:rsidR="00150646" w:rsidRPr="00150646" w:rsidTr="00150646">
        <w:tc>
          <w:tcPr>
            <w:tcW w:w="9451" w:type="dxa"/>
            <w:gridSpan w:val="2"/>
            <w:shd w:val="clear" w:color="auto" w:fill="50535A"/>
            <w:vAlign w:val="center"/>
          </w:tcPr>
          <w:p w:rsidR="00150646" w:rsidRPr="00150646" w:rsidRDefault="00150646" w:rsidP="0002435B">
            <w:pPr>
              <w:spacing w:line="280" w:lineRule="exact"/>
              <w:rPr>
                <w:rFonts w:ascii="Arial" w:eastAsia="Times New Roman" w:hAnsi="Arial" w:cs="Arial"/>
                <w:color w:val="FFFFFF"/>
              </w:rPr>
            </w:pPr>
            <w:r w:rsidRPr="00150646">
              <w:rPr>
                <w:rFonts w:ascii="Arial" w:eastAsia="Times New Roman" w:hAnsi="Arial" w:cs="Arial"/>
                <w:color w:val="FFFFFF"/>
              </w:rPr>
              <w:t>CANDIDATE SIGNATURE – I confirm that I have agreed the above statement with the Head of School.</w:t>
            </w:r>
          </w:p>
        </w:tc>
      </w:tr>
      <w:tr w:rsidR="00150646" w:rsidRPr="00150646" w:rsidTr="00150646">
        <w:trPr>
          <w:trHeight w:val="885"/>
        </w:trPr>
        <w:tc>
          <w:tcPr>
            <w:tcW w:w="9451" w:type="dxa"/>
            <w:gridSpan w:val="2"/>
            <w:tcMar>
              <w:top w:w="113" w:type="dxa"/>
            </w:tcMar>
          </w:tcPr>
          <w:sdt>
            <w:sdtPr>
              <w:rPr>
                <w:rFonts w:ascii="Arial" w:eastAsia="Times New Roman" w:hAnsi="Arial" w:cs="Arial"/>
                <w:sz w:val="16"/>
              </w:rPr>
              <w:id w:val="-1840764953"/>
              <w:showingPlcHdr/>
              <w:picture/>
            </w:sdtPr>
            <w:sdtEndPr/>
            <w:sdtContent>
              <w:p w:rsidR="00150646" w:rsidRPr="00150646" w:rsidRDefault="00150646" w:rsidP="00150646">
                <w:pPr>
                  <w:rPr>
                    <w:rFonts w:ascii="Arial" w:eastAsia="Times New Roman" w:hAnsi="Arial" w:cs="Arial"/>
                    <w:sz w:val="16"/>
                  </w:rPr>
                </w:pPr>
                <w:r w:rsidRPr="00150646">
                  <w:rPr>
                    <w:rFonts w:ascii="Arial" w:eastAsia="Times New Roman" w:hAnsi="Arial" w:cs="Arial"/>
                    <w:noProof/>
                    <w:sz w:val="16"/>
                    <w:lang w:eastAsia="en-GB"/>
                  </w:rPr>
                  <w:drawing>
                    <wp:inline distT="0" distB="0" distL="0" distR="0" wp14:anchorId="2CB958A1" wp14:editId="5D89EF07">
                      <wp:extent cx="424282" cy="4242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sdtContent>
          </w:sdt>
        </w:tc>
      </w:tr>
      <w:tr w:rsidR="00150646" w:rsidRPr="00150646" w:rsidTr="00150646">
        <w:trPr>
          <w:cantSplit/>
          <w:trHeight w:val="24"/>
        </w:trPr>
        <w:tc>
          <w:tcPr>
            <w:tcW w:w="1979" w:type="dxa"/>
            <w:tcMar>
              <w:top w:w="113" w:type="dxa"/>
            </w:tcMar>
          </w:tcPr>
          <w:p w:rsidR="00150646" w:rsidRPr="00150646" w:rsidRDefault="00150646" w:rsidP="00150646">
            <w:pPr>
              <w:rPr>
                <w:rFonts w:ascii="Arial" w:eastAsia="Times New Roman" w:hAnsi="Arial" w:cs="Arial"/>
                <w:sz w:val="16"/>
                <w:lang w:eastAsia="en-GB"/>
              </w:rPr>
            </w:pPr>
            <w:r w:rsidRPr="00150646">
              <w:rPr>
                <w:rFonts w:ascii="Arial" w:eastAsia="Times New Roman" w:hAnsi="Arial" w:cs="Arial"/>
                <w:sz w:val="18"/>
                <w:lang w:eastAsia="en-GB"/>
              </w:rPr>
              <w:t>Date</w:t>
            </w:r>
          </w:p>
        </w:tc>
        <w:tc>
          <w:tcPr>
            <w:tcW w:w="7472" w:type="dxa"/>
          </w:tcPr>
          <w:p w:rsidR="00150646" w:rsidRPr="00150646" w:rsidRDefault="00150646" w:rsidP="00150646">
            <w:pPr>
              <w:rPr>
                <w:rFonts w:ascii="Arial" w:eastAsia="Times New Roman" w:hAnsi="Arial" w:cs="Arial"/>
                <w:sz w:val="16"/>
              </w:rPr>
            </w:pPr>
          </w:p>
        </w:tc>
      </w:tr>
      <w:tr w:rsidR="00150646" w:rsidRPr="00150646" w:rsidTr="00150646">
        <w:tc>
          <w:tcPr>
            <w:tcW w:w="9451" w:type="dxa"/>
            <w:gridSpan w:val="2"/>
            <w:shd w:val="clear" w:color="auto" w:fill="50535A"/>
            <w:vAlign w:val="center"/>
          </w:tcPr>
          <w:p w:rsidR="00150646" w:rsidRPr="00150646" w:rsidRDefault="00150646" w:rsidP="0002435B">
            <w:pPr>
              <w:spacing w:line="280" w:lineRule="exact"/>
              <w:rPr>
                <w:rFonts w:ascii="Arial" w:eastAsia="Times New Roman" w:hAnsi="Arial" w:cs="Arial"/>
                <w:color w:val="FFFFFF"/>
              </w:rPr>
            </w:pPr>
            <w:r w:rsidRPr="00150646">
              <w:rPr>
                <w:rFonts w:ascii="Arial" w:eastAsia="Times New Roman" w:hAnsi="Arial" w:cs="Arial"/>
                <w:color w:val="FFFFFF"/>
              </w:rPr>
              <w:t>HEAD OF SCHOOL SIGNATURE - I confirm that I have agreed the above statement with the candidate named.</w:t>
            </w:r>
          </w:p>
        </w:tc>
      </w:tr>
      <w:tr w:rsidR="00150646" w:rsidRPr="00150646" w:rsidTr="00150646">
        <w:trPr>
          <w:trHeight w:val="627"/>
        </w:trPr>
        <w:sdt>
          <w:sdtPr>
            <w:rPr>
              <w:rFonts w:ascii="Arial" w:eastAsia="Times New Roman" w:hAnsi="Arial" w:cs="Arial"/>
              <w:sz w:val="16"/>
            </w:rPr>
            <w:id w:val="-1460566006"/>
            <w:showingPlcHdr/>
            <w:picture/>
          </w:sdtPr>
          <w:sdtEndPr/>
          <w:sdtContent>
            <w:tc>
              <w:tcPr>
                <w:tcW w:w="9451" w:type="dxa"/>
                <w:gridSpan w:val="2"/>
                <w:tcMar>
                  <w:top w:w="113" w:type="dxa"/>
                </w:tcMar>
              </w:tcPr>
              <w:p w:rsidR="00150646" w:rsidRPr="00150646" w:rsidRDefault="00150646" w:rsidP="00150646">
                <w:pPr>
                  <w:rPr>
                    <w:rFonts w:ascii="Arial" w:eastAsia="Times New Roman" w:hAnsi="Arial" w:cs="Arial"/>
                    <w:sz w:val="16"/>
                  </w:rPr>
                </w:pPr>
                <w:r w:rsidRPr="00150646">
                  <w:rPr>
                    <w:rFonts w:ascii="Arial" w:eastAsia="Times New Roman" w:hAnsi="Arial" w:cs="Arial"/>
                    <w:noProof/>
                    <w:sz w:val="16"/>
                    <w:lang w:eastAsia="en-GB"/>
                  </w:rPr>
                  <w:drawing>
                    <wp:inline distT="0" distB="0" distL="0" distR="0" wp14:anchorId="0FA3D7E2" wp14:editId="1B9DA1A4">
                      <wp:extent cx="424282" cy="4242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tc>
          </w:sdtContent>
        </w:sdt>
      </w:tr>
      <w:tr w:rsidR="00150646" w:rsidRPr="00150646" w:rsidTr="00150646">
        <w:trPr>
          <w:cantSplit/>
          <w:trHeight w:val="24"/>
        </w:trPr>
        <w:tc>
          <w:tcPr>
            <w:tcW w:w="1979" w:type="dxa"/>
            <w:tcMar>
              <w:top w:w="113" w:type="dxa"/>
            </w:tcMar>
          </w:tcPr>
          <w:p w:rsidR="00150646" w:rsidRPr="00150646" w:rsidRDefault="00150646" w:rsidP="00150646">
            <w:pPr>
              <w:rPr>
                <w:rFonts w:ascii="Arial" w:eastAsia="Times New Roman" w:hAnsi="Arial" w:cs="Arial"/>
                <w:sz w:val="16"/>
                <w:lang w:eastAsia="en-GB"/>
              </w:rPr>
            </w:pPr>
            <w:r w:rsidRPr="00150646">
              <w:rPr>
                <w:rFonts w:ascii="Arial" w:eastAsia="Times New Roman" w:hAnsi="Arial" w:cs="Arial"/>
                <w:sz w:val="18"/>
                <w:lang w:eastAsia="en-GB"/>
              </w:rPr>
              <w:t>Date</w:t>
            </w:r>
          </w:p>
        </w:tc>
        <w:tc>
          <w:tcPr>
            <w:tcW w:w="7472" w:type="dxa"/>
          </w:tcPr>
          <w:p w:rsidR="00150646" w:rsidRPr="00150646" w:rsidRDefault="00150646" w:rsidP="00150646">
            <w:pPr>
              <w:rPr>
                <w:rFonts w:ascii="Arial" w:eastAsia="Times New Roman" w:hAnsi="Arial" w:cs="Arial"/>
                <w:sz w:val="16"/>
              </w:rPr>
            </w:pPr>
          </w:p>
        </w:tc>
      </w:tr>
    </w:tbl>
    <w:p w:rsidR="00843EBA" w:rsidRDefault="00843EBA"/>
    <w:sectPr w:rsidR="00843EBA" w:rsidSect="007F5FD0">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25" w:rsidRDefault="00532C25" w:rsidP="00532C25">
      <w:pPr>
        <w:spacing w:after="0" w:line="240" w:lineRule="auto"/>
      </w:pPr>
      <w:r>
        <w:separator/>
      </w:r>
    </w:p>
  </w:endnote>
  <w:endnote w:type="continuationSeparator" w:id="0">
    <w:p w:rsidR="00532C25" w:rsidRDefault="00532C25" w:rsidP="0053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FF" w:rsidRDefault="009D3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FF" w:rsidRDefault="009D3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FF" w:rsidRDefault="009D3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25" w:rsidRDefault="00532C25" w:rsidP="00532C25">
      <w:pPr>
        <w:spacing w:after="0" w:line="240" w:lineRule="auto"/>
      </w:pPr>
      <w:r>
        <w:separator/>
      </w:r>
    </w:p>
  </w:footnote>
  <w:footnote w:type="continuationSeparator" w:id="0">
    <w:p w:rsidR="00532C25" w:rsidRDefault="00532C25" w:rsidP="00532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FF" w:rsidRDefault="009D3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FF" w:rsidRDefault="009D3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FF" w:rsidRDefault="009D3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03"/>
    <w:rsid w:val="0002435B"/>
    <w:rsid w:val="000E3F95"/>
    <w:rsid w:val="00150646"/>
    <w:rsid w:val="002A5F03"/>
    <w:rsid w:val="00532C25"/>
    <w:rsid w:val="005C510B"/>
    <w:rsid w:val="005E1F28"/>
    <w:rsid w:val="007F5FD0"/>
    <w:rsid w:val="00843EBA"/>
    <w:rsid w:val="009D37FF"/>
    <w:rsid w:val="00D0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RUnitname">
    <w:name w:val="UoR Unit name"/>
    <w:rsid w:val="00150646"/>
    <w:pPr>
      <w:spacing w:after="0" w:line="300" w:lineRule="exact"/>
    </w:pPr>
    <w:rPr>
      <w:rFonts w:ascii="Effra" w:eastAsia="Times New Roman" w:hAnsi="Effra" w:cs="Times New Roman"/>
      <w:b/>
      <w:sz w:val="26"/>
      <w:szCs w:val="24"/>
    </w:rPr>
  </w:style>
  <w:style w:type="table" w:styleId="TableGrid">
    <w:name w:val="Table Grid"/>
    <w:basedOn w:val="TableNormal"/>
    <w:uiPriority w:val="59"/>
    <w:rsid w:val="0015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C25"/>
  </w:style>
  <w:style w:type="paragraph" w:styleId="Footer">
    <w:name w:val="footer"/>
    <w:basedOn w:val="Normal"/>
    <w:link w:val="FooterChar"/>
    <w:uiPriority w:val="99"/>
    <w:unhideWhenUsed/>
    <w:rsid w:val="00532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2021-09-21T07:23:00Z</dcterms:created>
  <dcterms:modified xsi:type="dcterms:W3CDTF">2021-09-21T07:24:00Z</dcterms:modified>
</cp:coreProperties>
</file>